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31"/>
        <w:gridCol w:w="2988"/>
        <w:gridCol w:w="1647"/>
        <w:gridCol w:w="981"/>
        <w:gridCol w:w="4046"/>
        <w:gridCol w:w="1670"/>
        <w:gridCol w:w="933"/>
        <w:gridCol w:w="4785"/>
        <w:gridCol w:w="1670"/>
        <w:gridCol w:w="699"/>
      </w:tblGrid>
      <w:tr w:rsidR="00B612D7" w:rsidTr="00B807F4">
        <w:trPr>
          <w:trHeight w:val="1162"/>
        </w:trPr>
        <w:tc>
          <w:tcPr>
            <w:tcW w:w="1731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61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6649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154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B807F4" w:rsidTr="00B807F4">
        <w:trPr>
          <w:trHeight w:val="1123"/>
        </w:trPr>
        <w:tc>
          <w:tcPr>
            <w:tcW w:w="173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07F4" w:rsidRPr="00B612D7" w:rsidRDefault="00B807F4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8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07F4" w:rsidRPr="006B7C0F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64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07F4" w:rsidRPr="006B7C0F" w:rsidRDefault="00B807F4" w:rsidP="00B807F4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 xml:space="preserve">منبع جمع آوری 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07F4" w:rsidRPr="006B7C0F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046" w:type="dxa"/>
            <w:shd w:val="clear" w:color="auto" w:fill="F2F2F2" w:themeFill="background1" w:themeFillShade="F2"/>
            <w:vAlign w:val="center"/>
          </w:tcPr>
          <w:p w:rsidR="00B807F4" w:rsidRPr="006B7C0F" w:rsidRDefault="00B807F4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07F4" w:rsidRPr="006B7C0F" w:rsidRDefault="00B807F4" w:rsidP="00E64FC9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 xml:space="preserve">منبع جمع آوری 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07F4" w:rsidRPr="006B7C0F" w:rsidRDefault="00B807F4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785" w:type="dxa"/>
            <w:shd w:val="clear" w:color="auto" w:fill="F2F2F2" w:themeFill="background1" w:themeFillShade="F2"/>
            <w:vAlign w:val="center"/>
          </w:tcPr>
          <w:p w:rsidR="00B807F4" w:rsidRPr="006B7C0F" w:rsidRDefault="00B807F4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07F4" w:rsidRPr="006B7C0F" w:rsidRDefault="00B807F4" w:rsidP="00E64FC9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 xml:space="preserve">منبع جمع آوری </w:t>
            </w:r>
          </w:p>
        </w:tc>
        <w:tc>
          <w:tcPr>
            <w:tcW w:w="69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07F4" w:rsidRPr="006B7C0F" w:rsidRDefault="00B807F4" w:rsidP="001477BB">
            <w:pPr>
              <w:jc w:val="center"/>
              <w:rPr>
                <w:rFonts w:cs="B Traffic"/>
                <w:b/>
                <w:bCs/>
              </w:rPr>
            </w:pPr>
            <w:bookmarkStart w:id="0" w:name="_GoBack"/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  <w:bookmarkEnd w:id="0"/>
          </w:p>
        </w:tc>
      </w:tr>
      <w:tr w:rsidR="00B807F4" w:rsidTr="00B807F4">
        <w:trPr>
          <w:trHeight w:val="992"/>
        </w:trPr>
        <w:tc>
          <w:tcPr>
            <w:tcW w:w="17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07F4" w:rsidRDefault="00B807F4" w:rsidP="00E106FD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>
              <w:rPr>
                <w:rFonts w:cs="B Traffic" w:hint="cs"/>
                <w:b/>
                <w:bCs/>
                <w:sz w:val="16"/>
                <w:szCs w:val="16"/>
                <w:rtl/>
              </w:rPr>
              <w:t>سلامت نوجوانان،جوانان ومدارس</w:t>
            </w:r>
          </w:p>
          <w:p w:rsidR="00B807F4" w:rsidRPr="006F767E" w:rsidRDefault="00B807F4" w:rsidP="00E106FD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>
              <w:rPr>
                <w:rFonts w:cs="B Traffic" w:hint="cs"/>
                <w:b/>
                <w:bCs/>
                <w:sz w:val="16"/>
                <w:szCs w:val="16"/>
                <w:rtl/>
              </w:rPr>
              <w:t>(گروه سنی 30-6 سال )</w:t>
            </w:r>
          </w:p>
        </w:tc>
        <w:tc>
          <w:tcPr>
            <w:tcW w:w="2988" w:type="dxa"/>
            <w:tcBorders>
              <w:left w:val="single" w:sz="4" w:space="0" w:color="auto"/>
            </w:tcBorders>
            <w:vAlign w:val="center"/>
          </w:tcPr>
          <w:p w:rsidR="00B807F4" w:rsidRPr="00202273" w:rsidRDefault="00B807F4" w:rsidP="00E106FD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B807F4" w:rsidRPr="0061416B" w:rsidRDefault="00B807F4" w:rsidP="00E106FD">
            <w:pPr>
              <w:tabs>
                <w:tab w:val="left" w:pos="3525"/>
              </w:tabs>
              <w:bidi/>
              <w:jc w:val="center"/>
              <w:rPr>
                <w:rFonts w:ascii="Calibri" w:eastAsia="Calibri" w:hAnsi="Calibri" w:cs="B Mitra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آیا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مجموعه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بسته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ها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ودستورالعملها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خدمت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مطالعه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ونگهدار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م</w:t>
            </w:r>
            <w:r w:rsidRPr="0061416B"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Calibri" w:eastAsia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61416B">
              <w:rPr>
                <w:rFonts w:ascii="Calibri" w:eastAsia="Calibri" w:hAnsi="Calibri" w:cs="B Mitra" w:hint="eastAsia"/>
                <w:sz w:val="24"/>
                <w:szCs w:val="24"/>
                <w:rtl/>
                <w:lang w:bidi="fa-IR"/>
              </w:rPr>
              <w:t>شود</w:t>
            </w:r>
          </w:p>
          <w:p w:rsidR="00B807F4" w:rsidRPr="00202273" w:rsidRDefault="00B807F4" w:rsidP="00E106FD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B807F4" w:rsidRDefault="00B807F4" w:rsidP="00E106F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B807F4" w:rsidRPr="00202273" w:rsidRDefault="00B807F4" w:rsidP="00E106FD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B807F4" w:rsidRPr="00202273" w:rsidRDefault="00B807F4" w:rsidP="00E106FD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دستورالعمل</w:t>
            </w:r>
            <w:r w:rsidRPr="00202273">
              <w:rPr>
                <w:rFonts w:cs="B Mitra"/>
                <w:sz w:val="24"/>
                <w:szCs w:val="24"/>
                <w:rtl/>
                <w:lang w:bidi="fa-IR"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بسته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ها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981" w:type="dxa"/>
            <w:tcBorders>
              <w:left w:val="single" w:sz="4" w:space="0" w:color="auto"/>
            </w:tcBorders>
            <w:vAlign w:val="center"/>
          </w:tcPr>
          <w:p w:rsidR="00B807F4" w:rsidRPr="00202273" w:rsidRDefault="00B807F4" w:rsidP="00E106FD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046" w:type="dxa"/>
            <w:vAlign w:val="center"/>
          </w:tcPr>
          <w:p w:rsidR="00B807F4" w:rsidRPr="00202273" w:rsidRDefault="00B807F4" w:rsidP="00A1393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دربرنا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ها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وتوج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ه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ستادشهرستان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مشارکت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وحضورفعال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دارد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202273" w:rsidRDefault="00B807F4" w:rsidP="00A1393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مصاحبه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با کارشناس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صورتجلسه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B807F4" w:rsidRPr="00202273" w:rsidRDefault="00B807F4" w:rsidP="00A1393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785" w:type="dxa"/>
            <w:vAlign w:val="center"/>
          </w:tcPr>
          <w:p w:rsidR="00B807F4" w:rsidRPr="00202273" w:rsidRDefault="00B807F4" w:rsidP="00A1393B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شاخصهای مربوط به سلامت نوجوانان ، جوانان ومدارس را استخراج نموده است 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202273" w:rsidRDefault="00B807F4" w:rsidP="00A1393B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جدول شاخصها</w:t>
            </w:r>
          </w:p>
        </w:tc>
        <w:tc>
          <w:tcPr>
            <w:tcW w:w="699" w:type="dxa"/>
            <w:tcBorders>
              <w:left w:val="single" w:sz="4" w:space="0" w:color="auto"/>
            </w:tcBorders>
            <w:vAlign w:val="center"/>
          </w:tcPr>
          <w:p w:rsidR="00B807F4" w:rsidRPr="00202273" w:rsidRDefault="00B807F4" w:rsidP="00A1393B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</w:tr>
      <w:tr w:rsidR="00B807F4" w:rsidTr="00B807F4">
        <w:trPr>
          <w:trHeight w:val="992"/>
        </w:trPr>
        <w:tc>
          <w:tcPr>
            <w:tcW w:w="1731" w:type="dxa"/>
            <w:vMerge/>
            <w:tcBorders>
              <w:right w:val="single" w:sz="4" w:space="0" w:color="auto"/>
            </w:tcBorders>
            <w:vAlign w:val="center"/>
          </w:tcPr>
          <w:p w:rsidR="00B807F4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88" w:type="dxa"/>
            <w:tcBorders>
              <w:left w:val="single" w:sz="4" w:space="0" w:color="auto"/>
            </w:tcBorders>
            <w:vAlign w:val="center"/>
          </w:tcPr>
          <w:p w:rsidR="00B807F4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46" w:type="dxa"/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فرم غربالگری کروه سنی 30-6 سال ( مرد ) تکمیل شده است 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بسته خدمتی گروه سنی هدف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4785" w:type="dxa"/>
            <w:vAlign w:val="center"/>
          </w:tcPr>
          <w:p w:rsidR="00B807F4" w:rsidRPr="00202273" w:rsidRDefault="00B807F4" w:rsidP="00A1393B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تحلیل شاخصها ( نقاط ضعف و قوت ، فرصتها و تهدیدها) را استخراج نموده است 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202273" w:rsidRDefault="00B807F4" w:rsidP="00A1393B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شاخصهای موجود بعد از اجرای برنامه ها </w:t>
            </w:r>
          </w:p>
        </w:tc>
        <w:tc>
          <w:tcPr>
            <w:tcW w:w="699" w:type="dxa"/>
            <w:tcBorders>
              <w:left w:val="single" w:sz="4" w:space="0" w:color="auto"/>
            </w:tcBorders>
            <w:vAlign w:val="center"/>
          </w:tcPr>
          <w:p w:rsidR="00B807F4" w:rsidRPr="00202273" w:rsidRDefault="00B807F4" w:rsidP="00A1393B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B807F4" w:rsidTr="00B807F4">
        <w:trPr>
          <w:trHeight w:val="992"/>
        </w:trPr>
        <w:tc>
          <w:tcPr>
            <w:tcW w:w="1731" w:type="dxa"/>
            <w:vMerge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88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46" w:type="dxa"/>
            <w:vAlign w:val="center"/>
          </w:tcPr>
          <w:p w:rsidR="00B807F4" w:rsidRPr="00AF42A4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لیست موارد مشکوک به اختلال تکمیل شده است 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F4585C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فرمها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>-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>
              <w:rPr>
                <w:rFonts w:cs="B Traffic" w:hint="cs"/>
                <w:sz w:val="20"/>
                <w:szCs w:val="20"/>
                <w:rtl/>
              </w:rPr>
              <w:t>- پرونده مدارس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B807F4" w:rsidRPr="00F4585C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85" w:type="dxa"/>
            <w:vAlign w:val="center"/>
          </w:tcPr>
          <w:p w:rsidR="00B807F4" w:rsidRPr="00202273" w:rsidRDefault="00B807F4" w:rsidP="00A1393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مداخلات لازم جهت اصلاح ، بهبود و ارتقا برنامه ها طراحی نموده است 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202273" w:rsidRDefault="00B807F4" w:rsidP="00A1393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شاخصهای موجود بعد از اجرای برنامه ها</w:t>
            </w:r>
          </w:p>
        </w:tc>
        <w:tc>
          <w:tcPr>
            <w:tcW w:w="699" w:type="dxa"/>
            <w:tcBorders>
              <w:left w:val="single" w:sz="4" w:space="0" w:color="auto"/>
            </w:tcBorders>
            <w:vAlign w:val="center"/>
          </w:tcPr>
          <w:p w:rsidR="00B807F4" w:rsidRPr="00202273" w:rsidRDefault="00B807F4" w:rsidP="00A1393B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B807F4" w:rsidTr="00B807F4">
        <w:trPr>
          <w:trHeight w:val="992"/>
        </w:trPr>
        <w:tc>
          <w:tcPr>
            <w:tcW w:w="1731" w:type="dxa"/>
            <w:vMerge/>
            <w:tcBorders>
              <w:right w:val="single" w:sz="4" w:space="0" w:color="auto"/>
            </w:tcBorders>
            <w:vAlign w:val="center"/>
          </w:tcPr>
          <w:p w:rsidR="00B807F4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88" w:type="dxa"/>
            <w:tcBorders>
              <w:left w:val="single" w:sz="4" w:space="0" w:color="auto"/>
            </w:tcBorders>
            <w:vAlign w:val="center"/>
          </w:tcPr>
          <w:p w:rsidR="00B807F4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46" w:type="dxa"/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موراد مشکوک به اختلال را ارجاع داده است 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4585C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>
              <w:rPr>
                <w:rFonts w:cs="B Traffic" w:hint="cs"/>
                <w:sz w:val="20"/>
                <w:szCs w:val="20"/>
                <w:rtl/>
              </w:rPr>
              <w:t>- پرونده مدارس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85" w:type="dxa"/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99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807F4" w:rsidTr="00B807F4">
        <w:trPr>
          <w:trHeight w:val="798"/>
        </w:trPr>
        <w:tc>
          <w:tcPr>
            <w:tcW w:w="1731" w:type="dxa"/>
            <w:vMerge/>
            <w:tcBorders>
              <w:right w:val="single" w:sz="4" w:space="0" w:color="auto"/>
            </w:tcBorders>
            <w:vAlign w:val="center"/>
          </w:tcPr>
          <w:p w:rsidR="00B807F4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88" w:type="dxa"/>
            <w:tcBorders>
              <w:left w:val="single" w:sz="4" w:space="0" w:color="auto"/>
            </w:tcBorders>
            <w:vAlign w:val="center"/>
          </w:tcPr>
          <w:p w:rsidR="00B807F4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46" w:type="dxa"/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نتایج موارد ارجاعی را پیگیری نموده است 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4585C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>
              <w:rPr>
                <w:rFonts w:cs="B Traffic" w:hint="cs"/>
                <w:sz w:val="20"/>
                <w:szCs w:val="20"/>
                <w:rtl/>
              </w:rPr>
              <w:t>-پرونده مدارس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85" w:type="dxa"/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99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807F4" w:rsidTr="00B807F4">
        <w:trPr>
          <w:trHeight w:val="992"/>
        </w:trPr>
        <w:tc>
          <w:tcPr>
            <w:tcW w:w="1731" w:type="dxa"/>
            <w:vMerge/>
            <w:tcBorders>
              <w:right w:val="single" w:sz="4" w:space="0" w:color="auto"/>
            </w:tcBorders>
            <w:vAlign w:val="center"/>
          </w:tcPr>
          <w:p w:rsidR="00B807F4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88" w:type="dxa"/>
            <w:tcBorders>
              <w:left w:val="single" w:sz="4" w:space="0" w:color="auto"/>
            </w:tcBorders>
            <w:vAlign w:val="center"/>
          </w:tcPr>
          <w:p w:rsidR="00B807F4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46" w:type="dxa"/>
            <w:vAlign w:val="center"/>
          </w:tcPr>
          <w:p w:rsidR="00B807F4" w:rsidRPr="00145683" w:rsidRDefault="00B807F4" w:rsidP="00A1393B">
            <w:pPr>
              <w:pStyle w:val="ListParagraph"/>
              <w:ind w:left="227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آیا </w:t>
            </w:r>
            <w:r w:rsidRPr="00903462">
              <w:rPr>
                <w:rFonts w:cs="B Traffic" w:hint="cs"/>
                <w:sz w:val="20"/>
                <w:szCs w:val="20"/>
                <w:rtl/>
              </w:rPr>
              <w:t>بر وضعیت بهداشت محیط و ایمنی مدارس و مراکز آموزشی 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جمعی در مدارس راهنمای و دبیرستان </w:t>
            </w:r>
            <w:r w:rsidRPr="00903462">
              <w:rPr>
                <w:rFonts w:cs="B Traffic" w:hint="cs"/>
                <w:sz w:val="20"/>
                <w:szCs w:val="20"/>
                <w:rtl/>
              </w:rPr>
              <w:t xml:space="preserve">پسرانه و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کلیه </w:t>
            </w:r>
            <w:r w:rsidRPr="00903462">
              <w:rPr>
                <w:rFonts w:cs="B Traffic" w:hint="cs"/>
                <w:sz w:val="20"/>
                <w:szCs w:val="20"/>
                <w:rtl/>
              </w:rPr>
              <w:t>مدارس دخترانه نظارت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نموده است؟</w:t>
            </w:r>
          </w:p>
          <w:p w:rsidR="00B807F4" w:rsidRPr="00AF42A4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مدارس-فرمهای بازید بهداشت محیط و ایمنی 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85" w:type="dxa"/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99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807F4" w:rsidTr="00B807F4">
        <w:trPr>
          <w:trHeight w:val="992"/>
        </w:trPr>
        <w:tc>
          <w:tcPr>
            <w:tcW w:w="1731" w:type="dxa"/>
            <w:vMerge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88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46" w:type="dxa"/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ایا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ممیزی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مدارس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مروج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سلامت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براساس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دستورالعمل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وزارتی</w:t>
            </w:r>
            <w:r w:rsidRPr="002B18B0">
              <w:rPr>
                <w:rFonts w:cs="B Traffic"/>
                <w:sz w:val="20"/>
                <w:szCs w:val="20"/>
                <w:rtl/>
              </w:rPr>
              <w:t xml:space="preserve"> (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بصورت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2B18B0">
              <w:rPr>
                <w:rFonts w:cs="B Traffic" w:hint="cs"/>
                <w:sz w:val="20"/>
                <w:szCs w:val="20"/>
                <w:rtl/>
              </w:rPr>
              <w:t>تیمی</w:t>
            </w:r>
            <w:r w:rsidRPr="002B18B0">
              <w:rPr>
                <w:rFonts w:cs="B Traffic"/>
                <w:sz w:val="20"/>
                <w:szCs w:val="20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انجام یافته است ؟</w:t>
            </w:r>
            <w:r w:rsidRPr="002B18B0">
              <w:rPr>
                <w:rFonts w:cs="B Traffic"/>
                <w:sz w:val="20"/>
                <w:szCs w:val="20"/>
                <w:rtl/>
              </w:rPr>
              <w:t>)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فرمهای ممیزی مدارس مروج سلامت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85" w:type="dxa"/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99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807F4" w:rsidTr="00B807F4">
        <w:trPr>
          <w:trHeight w:val="992"/>
        </w:trPr>
        <w:tc>
          <w:tcPr>
            <w:tcW w:w="173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88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46" w:type="dxa"/>
            <w:vAlign w:val="center"/>
          </w:tcPr>
          <w:p w:rsidR="00B807F4" w:rsidRPr="00202273" w:rsidRDefault="00B807F4" w:rsidP="00FD6A31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آیا جهت برگزاری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جلسات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طبق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تقو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برنامه ریزی نموده است ؟</w:t>
            </w:r>
          </w:p>
          <w:p w:rsidR="00B807F4" w:rsidRPr="00202273" w:rsidRDefault="00B807F4" w:rsidP="00FD6A31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202273" w:rsidRDefault="00B807F4" w:rsidP="00FD6A31">
            <w:pPr>
              <w:jc w:val="center"/>
              <w:rPr>
                <w:rFonts w:cs="B Mitra"/>
                <w:sz w:val="24"/>
                <w:szCs w:val="24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دفترآموزش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بهداشت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تقو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م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آموزش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B807F4" w:rsidRPr="00202273" w:rsidRDefault="00B807F4" w:rsidP="00FD6A31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4785" w:type="dxa"/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99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B807F4" w:rsidTr="00B807F4">
        <w:trPr>
          <w:trHeight w:val="992"/>
        </w:trPr>
        <w:tc>
          <w:tcPr>
            <w:tcW w:w="1731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E106F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988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E106F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E106F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81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E106F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46" w:type="dxa"/>
            <w:vAlign w:val="center"/>
          </w:tcPr>
          <w:p w:rsidR="00B807F4" w:rsidRPr="00202273" w:rsidRDefault="00B807F4" w:rsidP="00FE3795">
            <w:pPr>
              <w:tabs>
                <w:tab w:val="left" w:pos="3525"/>
              </w:tabs>
              <w:bidi/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داده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هارا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در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نرم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افزار،ثبت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ودفاترمربوطه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تکم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ل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وفرمها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آمار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رابه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موقع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ارسال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م</w:t>
            </w:r>
            <w:r w:rsidRPr="00202273">
              <w:rPr>
                <w:rFonts w:cs="B Mitra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  <w:lang w:bidi="fa-IR"/>
              </w:rPr>
              <w:t>گردد</w:t>
            </w:r>
          </w:p>
          <w:p w:rsidR="00B807F4" w:rsidRPr="00202273" w:rsidRDefault="00B807F4" w:rsidP="00FE379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202273" w:rsidRDefault="00B807F4" w:rsidP="00FE379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02273">
              <w:rPr>
                <w:rFonts w:cs="B Mitra" w:hint="eastAsia"/>
                <w:sz w:val="24"/>
                <w:szCs w:val="24"/>
                <w:rtl/>
              </w:rPr>
              <w:t>پرونده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خانوار</w:t>
            </w:r>
            <w:r w:rsidRPr="00202273">
              <w:rPr>
                <w:rFonts w:cs="B Mitra"/>
                <w:sz w:val="24"/>
                <w:szCs w:val="24"/>
                <w:rtl/>
              </w:rPr>
              <w:t>-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فرمها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آمار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/>
                <w:sz w:val="24"/>
                <w:szCs w:val="24"/>
                <w:rtl/>
              </w:rPr>
              <w:t xml:space="preserve">-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دفترپ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گ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ر</w:t>
            </w:r>
            <w:r w:rsidRPr="00202273">
              <w:rPr>
                <w:rFonts w:cs="B Mitra" w:hint="cs"/>
                <w:sz w:val="24"/>
                <w:szCs w:val="24"/>
                <w:rtl/>
              </w:rPr>
              <w:t>ی</w:t>
            </w:r>
            <w:r w:rsidRPr="00202273">
              <w:rPr>
                <w:rFonts w:cs="B Mitra"/>
                <w:sz w:val="24"/>
                <w:szCs w:val="24"/>
                <w:rtl/>
              </w:rPr>
              <w:t>-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برنامه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نرم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02273">
              <w:rPr>
                <w:rFonts w:cs="B Mitra" w:hint="eastAsia"/>
                <w:sz w:val="24"/>
                <w:szCs w:val="24"/>
                <w:rtl/>
              </w:rPr>
              <w:t>افزار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B807F4" w:rsidRPr="00202273" w:rsidRDefault="00B807F4" w:rsidP="00FE379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785" w:type="dxa"/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99" w:type="dxa"/>
            <w:tcBorders>
              <w:left w:val="single" w:sz="4" w:space="0" w:color="auto"/>
            </w:tcBorders>
            <w:vAlign w:val="center"/>
          </w:tcPr>
          <w:p w:rsidR="00B807F4" w:rsidRPr="00B612D7" w:rsidRDefault="00B807F4" w:rsidP="00A1393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52" w:rsidRDefault="008D7D52" w:rsidP="00A240CC">
      <w:pPr>
        <w:spacing w:after="0" w:line="240" w:lineRule="auto"/>
      </w:pPr>
      <w:r>
        <w:separator/>
      </w:r>
    </w:p>
  </w:endnote>
  <w:endnote w:type="continuationSeparator" w:id="0">
    <w:p w:rsidR="008D7D52" w:rsidRDefault="008D7D52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A31" w:rsidRPr="00A40429" w:rsidRDefault="00FD6A31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FD6A31" w:rsidRDefault="00FD6A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52" w:rsidRDefault="008D7D52" w:rsidP="00A240CC">
      <w:pPr>
        <w:spacing w:after="0" w:line="240" w:lineRule="auto"/>
      </w:pPr>
      <w:r>
        <w:separator/>
      </w:r>
    </w:p>
  </w:footnote>
  <w:footnote w:type="continuationSeparator" w:id="0">
    <w:p w:rsidR="008D7D52" w:rsidRDefault="008D7D52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D6A31" w:rsidRPr="0077258B" w:rsidRDefault="00FD6A31" w:rsidP="00E106FD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مرکز بهداشت استان     سوالات چکلیست پایش برنامه  های گروه کارشناسی :سلامت نوجوانان ، جوانان ومدارس - کارشناس مراقبت سلامت مرد __            مورخه :   17   /  7 / 93</w:t>
        </w:r>
      </w:p>
    </w:sdtContent>
  </w:sdt>
  <w:p w:rsidR="00FD6A31" w:rsidRDefault="00FD6A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26D30"/>
    <w:rsid w:val="00037D11"/>
    <w:rsid w:val="00043EFD"/>
    <w:rsid w:val="00045EE0"/>
    <w:rsid w:val="000822D0"/>
    <w:rsid w:val="000866B2"/>
    <w:rsid w:val="00087F8A"/>
    <w:rsid w:val="000A204D"/>
    <w:rsid w:val="000A3C61"/>
    <w:rsid w:val="000A7F18"/>
    <w:rsid w:val="000B0E6D"/>
    <w:rsid w:val="000B2814"/>
    <w:rsid w:val="000B4263"/>
    <w:rsid w:val="000E0EC6"/>
    <w:rsid w:val="000F5CDA"/>
    <w:rsid w:val="0010216F"/>
    <w:rsid w:val="00130DBC"/>
    <w:rsid w:val="00146FD8"/>
    <w:rsid w:val="001477BB"/>
    <w:rsid w:val="00157FCF"/>
    <w:rsid w:val="00173284"/>
    <w:rsid w:val="001920D6"/>
    <w:rsid w:val="001A1A80"/>
    <w:rsid w:val="001A3668"/>
    <w:rsid w:val="001A5594"/>
    <w:rsid w:val="001D191B"/>
    <w:rsid w:val="001F4A97"/>
    <w:rsid w:val="00201C4B"/>
    <w:rsid w:val="00206F4F"/>
    <w:rsid w:val="00263E82"/>
    <w:rsid w:val="002734E7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72887"/>
    <w:rsid w:val="00472B78"/>
    <w:rsid w:val="0048507B"/>
    <w:rsid w:val="00497B41"/>
    <w:rsid w:val="004C05DA"/>
    <w:rsid w:val="004E061B"/>
    <w:rsid w:val="004F1829"/>
    <w:rsid w:val="00514CC0"/>
    <w:rsid w:val="0056489F"/>
    <w:rsid w:val="00592122"/>
    <w:rsid w:val="005C5053"/>
    <w:rsid w:val="00622143"/>
    <w:rsid w:val="006411F4"/>
    <w:rsid w:val="0068097F"/>
    <w:rsid w:val="006840CA"/>
    <w:rsid w:val="006A6742"/>
    <w:rsid w:val="006B7C0F"/>
    <w:rsid w:val="006C046B"/>
    <w:rsid w:val="006C52A7"/>
    <w:rsid w:val="006D2D0D"/>
    <w:rsid w:val="006D3E69"/>
    <w:rsid w:val="00702714"/>
    <w:rsid w:val="00710FFA"/>
    <w:rsid w:val="007116AD"/>
    <w:rsid w:val="00711999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A2628"/>
    <w:rsid w:val="008A5597"/>
    <w:rsid w:val="008C09E2"/>
    <w:rsid w:val="008D7C72"/>
    <w:rsid w:val="008D7D5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B7A23"/>
    <w:rsid w:val="009C0CD5"/>
    <w:rsid w:val="009D6405"/>
    <w:rsid w:val="009E739F"/>
    <w:rsid w:val="00A028C8"/>
    <w:rsid w:val="00A124B0"/>
    <w:rsid w:val="00A1393B"/>
    <w:rsid w:val="00A14342"/>
    <w:rsid w:val="00A240CC"/>
    <w:rsid w:val="00A614EA"/>
    <w:rsid w:val="00A646B1"/>
    <w:rsid w:val="00AE47FC"/>
    <w:rsid w:val="00AE5BA3"/>
    <w:rsid w:val="00AE5D48"/>
    <w:rsid w:val="00B10326"/>
    <w:rsid w:val="00B41829"/>
    <w:rsid w:val="00B41CED"/>
    <w:rsid w:val="00B5694D"/>
    <w:rsid w:val="00B612D7"/>
    <w:rsid w:val="00B65A81"/>
    <w:rsid w:val="00B807F4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2757"/>
    <w:rsid w:val="00CC4F98"/>
    <w:rsid w:val="00CD079E"/>
    <w:rsid w:val="00CD69E1"/>
    <w:rsid w:val="00CF44BF"/>
    <w:rsid w:val="00D00C0A"/>
    <w:rsid w:val="00D07050"/>
    <w:rsid w:val="00D3710F"/>
    <w:rsid w:val="00D41FA4"/>
    <w:rsid w:val="00D6323F"/>
    <w:rsid w:val="00DC25ED"/>
    <w:rsid w:val="00DF2088"/>
    <w:rsid w:val="00E106FD"/>
    <w:rsid w:val="00E13DEE"/>
    <w:rsid w:val="00E4551F"/>
    <w:rsid w:val="00E570BE"/>
    <w:rsid w:val="00E57B7A"/>
    <w:rsid w:val="00E64749"/>
    <w:rsid w:val="00E8357B"/>
    <w:rsid w:val="00ED0025"/>
    <w:rsid w:val="00ED70D6"/>
    <w:rsid w:val="00EE0C12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7D98"/>
    <w:rsid w:val="00FC247B"/>
    <w:rsid w:val="00FD0EF2"/>
    <w:rsid w:val="00FD6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1393B"/>
    <w:pPr>
      <w:bidi/>
      <w:ind w:left="720"/>
      <w:contextualSpacing/>
    </w:pPr>
    <w:rPr>
      <w:rFonts w:eastAsiaTheme="minorHAnsi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67A86"/>
    <w:rsid w:val="001C36DD"/>
    <w:rsid w:val="00282CEE"/>
    <w:rsid w:val="002C6A31"/>
    <w:rsid w:val="003B0CEC"/>
    <w:rsid w:val="00402271"/>
    <w:rsid w:val="00423D6E"/>
    <w:rsid w:val="004770A1"/>
    <w:rsid w:val="004F424E"/>
    <w:rsid w:val="005059E1"/>
    <w:rsid w:val="00530373"/>
    <w:rsid w:val="006F77CD"/>
    <w:rsid w:val="00715BB6"/>
    <w:rsid w:val="00740E4D"/>
    <w:rsid w:val="00961DC5"/>
    <w:rsid w:val="00A031E6"/>
    <w:rsid w:val="00A56236"/>
    <w:rsid w:val="00A570B2"/>
    <w:rsid w:val="00B04409"/>
    <w:rsid w:val="00B80213"/>
    <w:rsid w:val="00BC20FA"/>
    <w:rsid w:val="00BE4788"/>
    <w:rsid w:val="00C16303"/>
    <w:rsid w:val="00CE1EBE"/>
    <w:rsid w:val="00D8767B"/>
    <w:rsid w:val="00DD74E5"/>
    <w:rsid w:val="00E44EDE"/>
    <w:rsid w:val="00E57E4D"/>
    <w:rsid w:val="00E71878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79CE3-C5B6-4026-B015-C49F7996F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مرکز بهداشت استان     سوالات چکلیست پایش برنامه  های گروه کارشناسی :سلامت نوجوانان ، جوانان ومدارس - کارشناس مراقبت سلامت مرد __            مورخه :   17   /  7 / 93</vt:lpstr>
    </vt:vector>
  </TitlesOfParts>
  <Company>eazphc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مرکز بهداشت استان     سوالات چکلیست پایش برنامه  های گروه کارشناسی :سلامت نوجوانان ، جوانان ومدارس - کارشناس مراقبت سلامت مرد __            مورخه :   17   /  7 / 93</dc:title>
  <dc:creator>hasanzade</dc:creator>
  <cp:lastModifiedBy>hasanzade</cp:lastModifiedBy>
  <cp:revision>22</cp:revision>
  <cp:lastPrinted>2014-10-02T10:13:00Z</cp:lastPrinted>
  <dcterms:created xsi:type="dcterms:W3CDTF">2014-10-02T09:28:00Z</dcterms:created>
  <dcterms:modified xsi:type="dcterms:W3CDTF">2014-11-05T07:44:00Z</dcterms:modified>
</cp:coreProperties>
</file>